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5026B" w:rsidRDefault="00C5026B" w:rsidP="0042389D">
      <w:pPr>
        <w:pStyle w:val="a3"/>
        <w:jc w:val="center"/>
        <w:rPr>
          <w:sz w:val="28"/>
          <w:szCs w:val="28"/>
        </w:rPr>
      </w:pPr>
      <w:r w:rsidRPr="00C5026B">
        <w:rPr>
          <w:sz w:val="28"/>
          <w:szCs w:val="28"/>
          <w:lang w:val="kk-KZ"/>
        </w:rPr>
        <w:t xml:space="preserve">Дәріс </w:t>
      </w:r>
      <w:r w:rsidR="009F6183" w:rsidRPr="00C5026B">
        <w:rPr>
          <w:sz w:val="28"/>
          <w:szCs w:val="28"/>
        </w:rPr>
        <w:t>1</w:t>
      </w:r>
      <w:r w:rsidR="00594F1C">
        <w:rPr>
          <w:sz w:val="28"/>
          <w:szCs w:val="28"/>
          <w:lang w:val="kk-KZ"/>
        </w:rPr>
        <w:t>0</w:t>
      </w:r>
      <w:r w:rsidR="006528E0" w:rsidRPr="00C5026B">
        <w:rPr>
          <w:sz w:val="28"/>
          <w:szCs w:val="28"/>
        </w:rPr>
        <w:t>.</w:t>
      </w:r>
      <w:r w:rsidR="009F6183" w:rsidRPr="00C5026B">
        <w:rPr>
          <w:sz w:val="28"/>
          <w:szCs w:val="28"/>
        </w:rPr>
        <w:t xml:space="preserve"> </w:t>
      </w:r>
      <w:proofErr w:type="spellStart"/>
      <w:r w:rsidR="00594F1C" w:rsidRPr="00594F1C">
        <w:rPr>
          <w:sz w:val="28"/>
          <w:szCs w:val="28"/>
        </w:rPr>
        <w:t>Энергиямен</w:t>
      </w:r>
      <w:proofErr w:type="spellEnd"/>
      <w:r w:rsidR="00594F1C" w:rsidRPr="00594F1C">
        <w:rPr>
          <w:sz w:val="28"/>
          <w:szCs w:val="28"/>
        </w:rPr>
        <w:t xml:space="preserve"> </w:t>
      </w:r>
      <w:proofErr w:type="spellStart"/>
      <w:r w:rsidR="00594F1C" w:rsidRPr="00594F1C">
        <w:rPr>
          <w:sz w:val="28"/>
          <w:szCs w:val="28"/>
        </w:rPr>
        <w:t>жабдықтау</w:t>
      </w:r>
      <w:proofErr w:type="spellEnd"/>
      <w:r w:rsidR="00594F1C" w:rsidRPr="00594F1C">
        <w:rPr>
          <w:sz w:val="28"/>
          <w:szCs w:val="28"/>
        </w:rPr>
        <w:t xml:space="preserve"> </w:t>
      </w:r>
      <w:proofErr w:type="spellStart"/>
      <w:r w:rsidR="00594F1C" w:rsidRPr="00594F1C">
        <w:rPr>
          <w:sz w:val="28"/>
          <w:szCs w:val="28"/>
        </w:rPr>
        <w:t>жүйелерін</w:t>
      </w:r>
      <w:proofErr w:type="spellEnd"/>
      <w:r w:rsidR="00594F1C" w:rsidRPr="00594F1C">
        <w:rPr>
          <w:sz w:val="28"/>
          <w:szCs w:val="28"/>
        </w:rPr>
        <w:t xml:space="preserve"> </w:t>
      </w:r>
      <w:proofErr w:type="spellStart"/>
      <w:r w:rsidR="00594F1C" w:rsidRPr="00594F1C">
        <w:rPr>
          <w:sz w:val="28"/>
          <w:szCs w:val="28"/>
        </w:rPr>
        <w:t>термиялық</w:t>
      </w:r>
      <w:proofErr w:type="spellEnd"/>
      <w:r w:rsidR="00594F1C" w:rsidRPr="00594F1C">
        <w:rPr>
          <w:sz w:val="28"/>
          <w:szCs w:val="28"/>
        </w:rPr>
        <w:t xml:space="preserve"> </w:t>
      </w:r>
      <w:proofErr w:type="spellStart"/>
      <w:r w:rsidR="00594F1C" w:rsidRPr="00594F1C">
        <w:rPr>
          <w:sz w:val="28"/>
          <w:szCs w:val="28"/>
        </w:rPr>
        <w:t>басқару</w:t>
      </w:r>
      <w:proofErr w:type="spellEnd"/>
      <w:r w:rsidR="00594F1C" w:rsidRPr="00594F1C">
        <w:rPr>
          <w:sz w:val="28"/>
          <w:szCs w:val="28"/>
        </w:rPr>
        <w:t xml:space="preserve">: </w:t>
      </w:r>
      <w:proofErr w:type="spellStart"/>
      <w:r w:rsidR="00594F1C" w:rsidRPr="00594F1C">
        <w:rPr>
          <w:sz w:val="28"/>
          <w:szCs w:val="28"/>
        </w:rPr>
        <w:t>ғарыштық</w:t>
      </w:r>
      <w:proofErr w:type="spellEnd"/>
      <w:r w:rsidR="00594F1C" w:rsidRPr="00594F1C">
        <w:rPr>
          <w:sz w:val="28"/>
          <w:szCs w:val="28"/>
        </w:rPr>
        <w:t xml:space="preserve"> </w:t>
      </w:r>
      <w:proofErr w:type="spellStart"/>
      <w:r w:rsidR="00594F1C" w:rsidRPr="00594F1C">
        <w:rPr>
          <w:sz w:val="28"/>
          <w:szCs w:val="28"/>
        </w:rPr>
        <w:t>жағдайлардың</w:t>
      </w:r>
      <w:proofErr w:type="spellEnd"/>
      <w:r w:rsidR="00594F1C" w:rsidRPr="00594F1C">
        <w:rPr>
          <w:sz w:val="28"/>
          <w:szCs w:val="28"/>
        </w:rPr>
        <w:t xml:space="preserve"> </w:t>
      </w:r>
      <w:proofErr w:type="spellStart"/>
      <w:r w:rsidR="00594F1C" w:rsidRPr="00594F1C">
        <w:rPr>
          <w:sz w:val="28"/>
          <w:szCs w:val="28"/>
        </w:rPr>
        <w:t>жүйелерге</w:t>
      </w:r>
      <w:proofErr w:type="spellEnd"/>
      <w:r w:rsidR="00594F1C" w:rsidRPr="00594F1C">
        <w:rPr>
          <w:sz w:val="28"/>
          <w:szCs w:val="28"/>
        </w:rPr>
        <w:t xml:space="preserve"> </w:t>
      </w:r>
      <w:proofErr w:type="spellStart"/>
      <w:r w:rsidR="00594F1C" w:rsidRPr="00594F1C">
        <w:rPr>
          <w:sz w:val="28"/>
          <w:szCs w:val="28"/>
        </w:rPr>
        <w:t>әсері</w:t>
      </w:r>
      <w:proofErr w:type="spellEnd"/>
      <w:r w:rsidR="00594F1C" w:rsidRPr="00594F1C">
        <w:rPr>
          <w:sz w:val="28"/>
          <w:szCs w:val="28"/>
        </w:rPr>
        <w:t>.</w:t>
      </w:r>
    </w:p>
    <w:p w:rsidR="009F6183" w:rsidRDefault="009F6183" w:rsidP="0042389D">
      <w:pPr>
        <w:pStyle w:val="a3"/>
        <w:jc w:val="center"/>
        <w:rPr>
          <w:sz w:val="28"/>
          <w:szCs w:val="28"/>
        </w:rPr>
      </w:pPr>
    </w:p>
    <w:p w:rsidR="00594F1C" w:rsidRPr="00594F1C" w:rsidRDefault="00594F1C" w:rsidP="00594F1C">
      <w:pPr>
        <w:pStyle w:val="a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594F1C">
        <w:rPr>
          <w:b w:val="0"/>
          <w:sz w:val="28"/>
          <w:szCs w:val="28"/>
        </w:rPr>
        <w:t>Ғарыш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кеңістігінің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температуралық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шарттары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Жер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бетіндегі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жағдайлардан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түбегейлі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өзгеше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Мұнда</w:t>
      </w:r>
      <w:proofErr w:type="spellEnd"/>
      <w:r w:rsidRPr="00594F1C">
        <w:rPr>
          <w:b w:val="0"/>
          <w:sz w:val="28"/>
          <w:szCs w:val="28"/>
        </w:rPr>
        <w:t xml:space="preserve"> атмосфера </w:t>
      </w:r>
      <w:proofErr w:type="spellStart"/>
      <w:r w:rsidRPr="00594F1C">
        <w:rPr>
          <w:b w:val="0"/>
          <w:sz w:val="28"/>
          <w:szCs w:val="28"/>
        </w:rPr>
        <w:t>жоқ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болғандықтан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алмасу</w:t>
      </w:r>
      <w:proofErr w:type="spellEnd"/>
      <w:r w:rsidRPr="00594F1C">
        <w:rPr>
          <w:b w:val="0"/>
          <w:sz w:val="28"/>
          <w:szCs w:val="28"/>
        </w:rPr>
        <w:t xml:space="preserve"> тек </w:t>
      </w:r>
      <w:proofErr w:type="spellStart"/>
      <w:r w:rsidRPr="00594F1C">
        <w:rPr>
          <w:b w:val="0"/>
          <w:sz w:val="28"/>
          <w:szCs w:val="28"/>
        </w:rPr>
        <w:t>сәуле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түрінде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жүзеге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асады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Бұл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жағдай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ғарыш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аппараттарының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әсіресе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олардың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энергиямен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жабдықтау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жүйелерінің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термиялық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тұрақтылығын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қамтамасыз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етуді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өте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маңызды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етеді</w:t>
      </w:r>
      <w:proofErr w:type="spellEnd"/>
      <w:r w:rsidRPr="00594F1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594F1C">
        <w:rPr>
          <w:b w:val="0"/>
          <w:sz w:val="28"/>
          <w:szCs w:val="28"/>
          <w:lang w:val="kk-KZ"/>
        </w:rPr>
        <w:t xml:space="preserve">Ғарышта температура айырмасы өте жоғары болуы мүмкін: күн сәулесі тікелей түскен бетте +120°C-қа дейін, көлеңке жақта –180°C-қа дейін жетеді. </w:t>
      </w:r>
      <w:proofErr w:type="spellStart"/>
      <w:r w:rsidRPr="00594F1C">
        <w:rPr>
          <w:b w:val="0"/>
          <w:sz w:val="28"/>
          <w:szCs w:val="28"/>
        </w:rPr>
        <w:t>Мұндай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экстремалды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айырмашылықтар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батареялардың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күн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панельдерінің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қуат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тізбектерінің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және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басқа</w:t>
      </w:r>
      <w:proofErr w:type="spellEnd"/>
      <w:r w:rsidRPr="00594F1C">
        <w:rPr>
          <w:b w:val="0"/>
          <w:sz w:val="28"/>
          <w:szCs w:val="28"/>
        </w:rPr>
        <w:t xml:space="preserve"> да </w:t>
      </w:r>
      <w:proofErr w:type="spellStart"/>
      <w:r w:rsidRPr="00594F1C">
        <w:rPr>
          <w:b w:val="0"/>
          <w:sz w:val="28"/>
          <w:szCs w:val="28"/>
        </w:rPr>
        <w:t>жүйелердің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қалыпты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жұмыс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істеуіне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кедергі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келтіруі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мүмкін</w:t>
      </w:r>
      <w:proofErr w:type="spellEnd"/>
      <w:r w:rsidRPr="00594F1C">
        <w:rPr>
          <w:b w:val="0"/>
          <w:sz w:val="28"/>
          <w:szCs w:val="28"/>
        </w:rPr>
        <w:t>.</w:t>
      </w:r>
    </w:p>
    <w:p w:rsidR="00594F1C" w:rsidRPr="00594F1C" w:rsidRDefault="00594F1C" w:rsidP="00594F1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4F1C">
        <w:rPr>
          <w:b w:val="0"/>
          <w:sz w:val="28"/>
          <w:szCs w:val="28"/>
        </w:rPr>
        <w:t>Энергиямен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жабдықтау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жүйелеріндегі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басты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термиялық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мәселелерге</w:t>
      </w:r>
      <w:proofErr w:type="spellEnd"/>
      <w:r w:rsidRPr="00594F1C">
        <w:rPr>
          <w:b w:val="0"/>
          <w:sz w:val="28"/>
          <w:szCs w:val="28"/>
        </w:rPr>
        <w:t xml:space="preserve"> — </w:t>
      </w:r>
      <w:proofErr w:type="spellStart"/>
      <w:r w:rsidRPr="00594F1C">
        <w:rPr>
          <w:b w:val="0"/>
          <w:sz w:val="28"/>
          <w:szCs w:val="28"/>
        </w:rPr>
        <w:t>аккумулятордың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қызып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кетуі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күн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батареяларының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деградациясы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кернеу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түрлендіргіштердің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шамадан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тыс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қызуы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және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төмен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температурада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қуат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сақтау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қабілетінің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төмендеуі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жатады</w:t>
      </w:r>
      <w:proofErr w:type="spellEnd"/>
      <w:r w:rsidRPr="00594F1C">
        <w:rPr>
          <w:b w:val="0"/>
          <w:sz w:val="28"/>
          <w:szCs w:val="28"/>
        </w:rPr>
        <w:t xml:space="preserve">. Осы </w:t>
      </w:r>
      <w:proofErr w:type="spellStart"/>
      <w:r w:rsidRPr="00594F1C">
        <w:rPr>
          <w:b w:val="0"/>
          <w:sz w:val="28"/>
          <w:szCs w:val="28"/>
        </w:rPr>
        <w:t>мәселелердің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алдын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үшін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термобасқару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жүйелері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жобаланады.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594F1C">
        <w:rPr>
          <w:b w:val="0"/>
          <w:sz w:val="28"/>
          <w:szCs w:val="28"/>
        </w:rPr>
        <w:t>Энергия</w:t>
      </w:r>
      <w:proofErr w:type="gram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жүйелерінің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сенімді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жұмыс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істеуі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үшін</w:t>
      </w:r>
      <w:proofErr w:type="spellEnd"/>
      <w:r w:rsidRPr="00594F1C">
        <w:rPr>
          <w:b w:val="0"/>
          <w:sz w:val="28"/>
          <w:szCs w:val="28"/>
        </w:rPr>
        <w:t xml:space="preserve"> температура </w:t>
      </w:r>
      <w:proofErr w:type="spellStart"/>
      <w:r w:rsidRPr="00594F1C">
        <w:rPr>
          <w:b w:val="0"/>
          <w:sz w:val="28"/>
          <w:szCs w:val="28"/>
        </w:rPr>
        <w:t>белгілі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бір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диапазонда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сақталуы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тиіс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Мысалы</w:t>
      </w:r>
      <w:proofErr w:type="spellEnd"/>
      <w:r w:rsidRPr="00594F1C">
        <w:rPr>
          <w:b w:val="0"/>
          <w:sz w:val="28"/>
          <w:szCs w:val="28"/>
        </w:rPr>
        <w:t>, литий-</w:t>
      </w:r>
      <w:proofErr w:type="spellStart"/>
      <w:r w:rsidRPr="00594F1C">
        <w:rPr>
          <w:b w:val="0"/>
          <w:sz w:val="28"/>
          <w:szCs w:val="28"/>
        </w:rPr>
        <w:t>ионды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аккумуляторлар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үшін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бұл</w:t>
      </w:r>
      <w:proofErr w:type="spellEnd"/>
      <w:r w:rsidRPr="00594F1C">
        <w:rPr>
          <w:b w:val="0"/>
          <w:sz w:val="28"/>
          <w:szCs w:val="28"/>
        </w:rPr>
        <w:t xml:space="preserve"> диапазон –20°C пен +40°C </w:t>
      </w:r>
      <w:proofErr w:type="spellStart"/>
      <w:r w:rsidRPr="00594F1C">
        <w:rPr>
          <w:b w:val="0"/>
          <w:sz w:val="28"/>
          <w:szCs w:val="28"/>
        </w:rPr>
        <w:t>аралығы</w:t>
      </w:r>
      <w:proofErr w:type="spellEnd"/>
      <w:r w:rsidRPr="00594F1C">
        <w:rPr>
          <w:b w:val="0"/>
          <w:sz w:val="28"/>
          <w:szCs w:val="28"/>
        </w:rPr>
        <w:t xml:space="preserve">. Осы </w:t>
      </w:r>
      <w:proofErr w:type="spellStart"/>
      <w:r w:rsidRPr="00594F1C">
        <w:rPr>
          <w:b w:val="0"/>
          <w:sz w:val="28"/>
          <w:szCs w:val="28"/>
        </w:rPr>
        <w:t>шектен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тыс</w:t>
      </w:r>
      <w:proofErr w:type="spellEnd"/>
      <w:r w:rsidRPr="00594F1C">
        <w:rPr>
          <w:b w:val="0"/>
          <w:sz w:val="28"/>
          <w:szCs w:val="28"/>
        </w:rPr>
        <w:t xml:space="preserve"> кету — </w:t>
      </w:r>
      <w:proofErr w:type="spellStart"/>
      <w:r w:rsidRPr="00594F1C">
        <w:rPr>
          <w:b w:val="0"/>
          <w:sz w:val="28"/>
          <w:szCs w:val="28"/>
        </w:rPr>
        <w:t>сыйымдылықтың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азаюына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ішкі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кедергінің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артуына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тіпті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апатты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жағдайларға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алып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келуі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мүмкін</w:t>
      </w:r>
      <w:proofErr w:type="spellEnd"/>
      <w:r w:rsidRPr="00594F1C">
        <w:rPr>
          <w:b w:val="0"/>
          <w:sz w:val="28"/>
          <w:szCs w:val="28"/>
        </w:rPr>
        <w:t>.</w:t>
      </w:r>
    </w:p>
    <w:p w:rsidR="00594F1C" w:rsidRPr="00594F1C" w:rsidRDefault="00594F1C" w:rsidP="00594F1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4F1C">
        <w:rPr>
          <w:b w:val="0"/>
          <w:sz w:val="28"/>
          <w:szCs w:val="28"/>
        </w:rPr>
        <w:t>Термобасқару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жүйелері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екі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негізгі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түрге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бөлінеді</w:t>
      </w:r>
      <w:proofErr w:type="spellEnd"/>
      <w:r w:rsidRPr="00594F1C">
        <w:rPr>
          <w:b w:val="0"/>
          <w:sz w:val="28"/>
          <w:szCs w:val="28"/>
        </w:rPr>
        <w:t xml:space="preserve">: </w:t>
      </w:r>
      <w:proofErr w:type="spellStart"/>
      <w:r w:rsidRPr="00594F1C">
        <w:rPr>
          <w:b w:val="0"/>
          <w:sz w:val="28"/>
          <w:szCs w:val="28"/>
        </w:rPr>
        <w:t>пассивті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және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активті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Пассивті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әдістерге</w:t>
      </w:r>
      <w:proofErr w:type="spellEnd"/>
      <w:r w:rsidRPr="00594F1C">
        <w:rPr>
          <w:b w:val="0"/>
          <w:sz w:val="28"/>
          <w:szCs w:val="28"/>
        </w:rPr>
        <w:t xml:space="preserve"> – </w:t>
      </w:r>
      <w:proofErr w:type="spellStart"/>
      <w:r w:rsidRPr="00594F1C">
        <w:rPr>
          <w:b w:val="0"/>
          <w:sz w:val="28"/>
          <w:szCs w:val="28"/>
        </w:rPr>
        <w:t>көп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қабатты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оқшаулағыштар</w:t>
      </w:r>
      <w:proofErr w:type="spellEnd"/>
      <w:r w:rsidRPr="00594F1C">
        <w:rPr>
          <w:b w:val="0"/>
          <w:sz w:val="28"/>
          <w:szCs w:val="28"/>
        </w:rPr>
        <w:t xml:space="preserve"> (MLI),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құбырлары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таратқыш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беттер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радиаторлар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жатады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Бұл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құрылымдар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сырттан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қуат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талап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етпейді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және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конструкцияға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интеграцияланады</w:t>
      </w:r>
      <w:proofErr w:type="spellEnd"/>
      <w:r w:rsidRPr="00594F1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594F1C">
        <w:rPr>
          <w:b w:val="0"/>
          <w:sz w:val="28"/>
          <w:szCs w:val="28"/>
        </w:rPr>
        <w:t>Активті</w:t>
      </w:r>
      <w:proofErr w:type="spellEnd"/>
      <w:proofErr w:type="gram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термобасқару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жүйелері</w:t>
      </w:r>
      <w:proofErr w:type="spellEnd"/>
      <w:r w:rsidRPr="00594F1C">
        <w:rPr>
          <w:b w:val="0"/>
          <w:sz w:val="28"/>
          <w:szCs w:val="28"/>
        </w:rPr>
        <w:t xml:space="preserve"> — </w:t>
      </w:r>
      <w:proofErr w:type="spellStart"/>
      <w:r w:rsidRPr="00594F1C">
        <w:rPr>
          <w:b w:val="0"/>
          <w:sz w:val="28"/>
          <w:szCs w:val="28"/>
        </w:rPr>
        <w:t>қуат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тұтынатын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белсенді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жұмыс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істейтін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элементтер</w:t>
      </w:r>
      <w:proofErr w:type="spellEnd"/>
      <w:r w:rsidRPr="00594F1C">
        <w:rPr>
          <w:b w:val="0"/>
          <w:sz w:val="28"/>
          <w:szCs w:val="28"/>
        </w:rPr>
        <w:t xml:space="preserve">: </w:t>
      </w:r>
      <w:proofErr w:type="spellStart"/>
      <w:r w:rsidRPr="00594F1C">
        <w:rPr>
          <w:b w:val="0"/>
          <w:sz w:val="28"/>
          <w:szCs w:val="28"/>
        </w:rPr>
        <w:t>электрқыздырғыштар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термоэлектрлік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салқындатқыштар</w:t>
      </w:r>
      <w:proofErr w:type="spellEnd"/>
      <w:r w:rsidRPr="00594F1C">
        <w:rPr>
          <w:b w:val="0"/>
          <w:sz w:val="28"/>
          <w:szCs w:val="28"/>
        </w:rPr>
        <w:t xml:space="preserve"> (</w:t>
      </w:r>
      <w:proofErr w:type="spellStart"/>
      <w:r w:rsidRPr="00594F1C">
        <w:rPr>
          <w:b w:val="0"/>
          <w:sz w:val="28"/>
          <w:szCs w:val="28"/>
        </w:rPr>
        <w:t>Пельтье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модулі</w:t>
      </w:r>
      <w:proofErr w:type="spellEnd"/>
      <w:r w:rsidRPr="00594F1C">
        <w:rPr>
          <w:b w:val="0"/>
          <w:sz w:val="28"/>
          <w:szCs w:val="28"/>
        </w:rPr>
        <w:t xml:space="preserve">), </w:t>
      </w:r>
      <w:proofErr w:type="spellStart"/>
      <w:r w:rsidRPr="00594F1C">
        <w:rPr>
          <w:b w:val="0"/>
          <w:sz w:val="28"/>
          <w:szCs w:val="28"/>
        </w:rPr>
        <w:t>сұйық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айналым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жүйелері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Олар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ішкі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температураны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тұрақтандыру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үшін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қажет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болған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жағдайда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іске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қосылады</w:t>
      </w:r>
      <w:proofErr w:type="spellEnd"/>
      <w:r w:rsidRPr="00594F1C">
        <w:rPr>
          <w:b w:val="0"/>
          <w:sz w:val="28"/>
          <w:szCs w:val="28"/>
        </w:rPr>
        <w:t>.</w:t>
      </w:r>
    </w:p>
    <w:p w:rsidR="00594F1C" w:rsidRPr="00594F1C" w:rsidRDefault="00594F1C" w:rsidP="00594F1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4F1C">
        <w:rPr>
          <w:b w:val="0"/>
          <w:sz w:val="28"/>
          <w:szCs w:val="28"/>
        </w:rPr>
        <w:t>Күн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панельдері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күн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сәулесін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қабылдаумен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қатар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жинайды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Егер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бұл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сыртқа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шығарылмаса</w:t>
      </w:r>
      <w:proofErr w:type="spellEnd"/>
      <w:r w:rsidRPr="00594F1C">
        <w:rPr>
          <w:b w:val="0"/>
          <w:sz w:val="28"/>
          <w:szCs w:val="28"/>
        </w:rPr>
        <w:t xml:space="preserve">, панель </w:t>
      </w:r>
      <w:proofErr w:type="spellStart"/>
      <w:r w:rsidRPr="00594F1C">
        <w:rPr>
          <w:b w:val="0"/>
          <w:sz w:val="28"/>
          <w:szCs w:val="28"/>
        </w:rPr>
        <w:t>қызып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тиімділігі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төмендейді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Сондықтан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кей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жағдайларда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панельдің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артқы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жағына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таратқыш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элементтер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немесе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арнайы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шағылыстырғыш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жабындар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қолданылады</w:t>
      </w:r>
      <w:proofErr w:type="spellEnd"/>
      <w:r w:rsidRPr="00594F1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Аккумуляторлар</w:t>
      </w:r>
      <w:proofErr w:type="spellEnd"/>
      <w:r w:rsidRPr="00594F1C">
        <w:rPr>
          <w:b w:val="0"/>
          <w:sz w:val="28"/>
          <w:szCs w:val="28"/>
        </w:rPr>
        <w:t xml:space="preserve"> — </w:t>
      </w:r>
      <w:proofErr w:type="spellStart"/>
      <w:r w:rsidRPr="00594F1C">
        <w:rPr>
          <w:b w:val="0"/>
          <w:sz w:val="28"/>
          <w:szCs w:val="28"/>
        </w:rPr>
        <w:t>ең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термотәуелді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компоненттердің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бірі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Суықта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олардың</w:t>
      </w:r>
      <w:proofErr w:type="spellEnd"/>
      <w:r w:rsidRPr="00594F1C">
        <w:rPr>
          <w:b w:val="0"/>
          <w:sz w:val="28"/>
          <w:szCs w:val="28"/>
        </w:rPr>
        <w:t xml:space="preserve"> заряд </w:t>
      </w:r>
      <w:proofErr w:type="spellStart"/>
      <w:r w:rsidRPr="00594F1C">
        <w:rPr>
          <w:b w:val="0"/>
          <w:sz w:val="28"/>
          <w:szCs w:val="28"/>
        </w:rPr>
        <w:t>сақтау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қабілеті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төмендейді</w:t>
      </w:r>
      <w:proofErr w:type="spellEnd"/>
      <w:r w:rsidRPr="00594F1C">
        <w:rPr>
          <w:b w:val="0"/>
          <w:sz w:val="28"/>
          <w:szCs w:val="28"/>
        </w:rPr>
        <w:t xml:space="preserve">, ал </w:t>
      </w:r>
      <w:proofErr w:type="spellStart"/>
      <w:r w:rsidRPr="00594F1C">
        <w:rPr>
          <w:b w:val="0"/>
          <w:sz w:val="28"/>
          <w:szCs w:val="28"/>
        </w:rPr>
        <w:t>ыстықта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химиялық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тұрақтылық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жоғалады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Сондықтан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аккумуляторлар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арнайы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термоқораптар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ішінде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орналасады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оларды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жылытқыштармен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немесе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құбырларымен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қорғау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қарастырылады</w:t>
      </w:r>
      <w:proofErr w:type="spellEnd"/>
      <w:r w:rsidRPr="00594F1C">
        <w:rPr>
          <w:b w:val="0"/>
          <w:sz w:val="28"/>
          <w:szCs w:val="28"/>
        </w:rPr>
        <w:t>.</w:t>
      </w:r>
    </w:p>
    <w:p w:rsidR="00594F1C" w:rsidRPr="00594F1C" w:rsidRDefault="00594F1C" w:rsidP="00594F1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4F1C">
        <w:rPr>
          <w:b w:val="0"/>
          <w:sz w:val="28"/>
          <w:szCs w:val="28"/>
        </w:rPr>
        <w:t>Кернеу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түрлендіргіштер</w:t>
      </w:r>
      <w:proofErr w:type="spellEnd"/>
      <w:r w:rsidRPr="00594F1C">
        <w:rPr>
          <w:b w:val="0"/>
          <w:sz w:val="28"/>
          <w:szCs w:val="28"/>
        </w:rPr>
        <w:t xml:space="preserve"> мен </w:t>
      </w:r>
      <w:proofErr w:type="spellStart"/>
      <w:r w:rsidRPr="00594F1C">
        <w:rPr>
          <w:b w:val="0"/>
          <w:sz w:val="28"/>
          <w:szCs w:val="28"/>
        </w:rPr>
        <w:t>қуат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тізбектері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жұмыс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кезінде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қызады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Бұл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ішкі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электрондық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элементтердің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істен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шығуына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әкелуі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мүмкін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Мұндай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элементтер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үшін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арнайы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радиаторлар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немесе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өткізгіш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пластиналар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орнатылады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Кейде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сымдармен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конструкцияның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басқа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бөлігіне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таратылады.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594F1C">
        <w:rPr>
          <w:b w:val="0"/>
          <w:sz w:val="28"/>
          <w:szCs w:val="28"/>
        </w:rPr>
        <w:t>Спутниктің</w:t>
      </w:r>
      <w:proofErr w:type="spellEnd"/>
      <w:proofErr w:type="gram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сыртқы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және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ішкі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температуралық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айырмашылығын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lastRenderedPageBreak/>
        <w:t>теңестіру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үшін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құбырлары</w:t>
      </w:r>
      <w:proofErr w:type="spellEnd"/>
      <w:r w:rsidRPr="00594F1C">
        <w:rPr>
          <w:b w:val="0"/>
          <w:sz w:val="28"/>
          <w:szCs w:val="28"/>
        </w:rPr>
        <w:t xml:space="preserve"> (</w:t>
      </w:r>
      <w:proofErr w:type="spellStart"/>
      <w:r w:rsidRPr="00594F1C">
        <w:rPr>
          <w:b w:val="0"/>
          <w:sz w:val="28"/>
          <w:szCs w:val="28"/>
        </w:rPr>
        <w:t>heat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pipes</w:t>
      </w:r>
      <w:proofErr w:type="spellEnd"/>
      <w:r w:rsidRPr="00594F1C">
        <w:rPr>
          <w:b w:val="0"/>
          <w:sz w:val="28"/>
          <w:szCs w:val="28"/>
        </w:rPr>
        <w:t xml:space="preserve">) </w:t>
      </w:r>
      <w:proofErr w:type="spellStart"/>
      <w:r w:rsidRPr="00594F1C">
        <w:rPr>
          <w:b w:val="0"/>
          <w:sz w:val="28"/>
          <w:szCs w:val="28"/>
        </w:rPr>
        <w:t>қолданылады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Бұл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элементтер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жылуды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бір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нүктеден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екіншісіне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өте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тиімді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түрде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тасымалдай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алады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Олар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пассивті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жұмыс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істейді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қуат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талап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етпейді</w:t>
      </w:r>
      <w:proofErr w:type="spellEnd"/>
      <w:r w:rsidRPr="00594F1C">
        <w:rPr>
          <w:b w:val="0"/>
          <w:sz w:val="28"/>
          <w:szCs w:val="28"/>
        </w:rPr>
        <w:t>.</w:t>
      </w:r>
    </w:p>
    <w:p w:rsidR="00594F1C" w:rsidRPr="00594F1C" w:rsidRDefault="00594F1C" w:rsidP="00594F1C">
      <w:pPr>
        <w:pStyle w:val="a3"/>
        <w:ind w:firstLine="720"/>
        <w:jc w:val="both"/>
        <w:rPr>
          <w:b w:val="0"/>
          <w:sz w:val="28"/>
          <w:szCs w:val="28"/>
        </w:rPr>
      </w:pPr>
      <w:r w:rsidRPr="00594F1C">
        <w:rPr>
          <w:b w:val="0"/>
          <w:sz w:val="28"/>
          <w:szCs w:val="28"/>
        </w:rPr>
        <w:t>MLI (</w:t>
      </w:r>
      <w:proofErr w:type="spellStart"/>
      <w:r w:rsidRPr="00594F1C">
        <w:rPr>
          <w:b w:val="0"/>
          <w:sz w:val="28"/>
          <w:szCs w:val="28"/>
        </w:rPr>
        <w:t>Multilayer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Insulation</w:t>
      </w:r>
      <w:proofErr w:type="spellEnd"/>
      <w:r w:rsidRPr="00594F1C">
        <w:rPr>
          <w:b w:val="0"/>
          <w:sz w:val="28"/>
          <w:szCs w:val="28"/>
        </w:rPr>
        <w:t xml:space="preserve">) – </w:t>
      </w:r>
      <w:proofErr w:type="spellStart"/>
      <w:r w:rsidRPr="00594F1C">
        <w:rPr>
          <w:b w:val="0"/>
          <w:sz w:val="28"/>
          <w:szCs w:val="28"/>
        </w:rPr>
        <w:t>көп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қабатты</w:t>
      </w:r>
      <w:proofErr w:type="spellEnd"/>
      <w:r w:rsidRPr="00594F1C">
        <w:rPr>
          <w:b w:val="0"/>
          <w:sz w:val="28"/>
          <w:szCs w:val="28"/>
        </w:rPr>
        <w:t xml:space="preserve"> фольга </w:t>
      </w:r>
      <w:proofErr w:type="spellStart"/>
      <w:r w:rsidRPr="00594F1C">
        <w:rPr>
          <w:b w:val="0"/>
          <w:sz w:val="28"/>
          <w:szCs w:val="28"/>
        </w:rPr>
        <w:t>типіндегі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оқшаулағыш</w:t>
      </w:r>
      <w:proofErr w:type="spellEnd"/>
      <w:r w:rsidRPr="00594F1C">
        <w:rPr>
          <w:b w:val="0"/>
          <w:sz w:val="28"/>
          <w:szCs w:val="28"/>
        </w:rPr>
        <w:t xml:space="preserve"> материал. </w:t>
      </w:r>
      <w:proofErr w:type="spellStart"/>
      <w:r w:rsidRPr="00594F1C">
        <w:rPr>
          <w:b w:val="0"/>
          <w:sz w:val="28"/>
          <w:szCs w:val="28"/>
        </w:rPr>
        <w:t>Ол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сәулеленуін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азайтады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яғни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сыртқы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ішке</w:t>
      </w:r>
      <w:proofErr w:type="spellEnd"/>
      <w:r w:rsidRPr="00594F1C">
        <w:rPr>
          <w:b w:val="0"/>
          <w:sz w:val="28"/>
          <w:szCs w:val="28"/>
        </w:rPr>
        <w:t xml:space="preserve">, ал </w:t>
      </w:r>
      <w:proofErr w:type="spellStart"/>
      <w:r w:rsidRPr="00594F1C">
        <w:rPr>
          <w:b w:val="0"/>
          <w:sz w:val="28"/>
          <w:szCs w:val="28"/>
        </w:rPr>
        <w:t>ішкі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сыртқа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таралмайды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Бұл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әдіс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орбитада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термиялық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теңгерімді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сақтау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үшін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кеңінен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қолданылады</w:t>
      </w:r>
      <w:proofErr w:type="spellEnd"/>
      <w:r w:rsidRPr="00594F1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594F1C">
        <w:rPr>
          <w:b w:val="0"/>
          <w:sz w:val="28"/>
          <w:szCs w:val="28"/>
        </w:rPr>
        <w:t>Кейбір</w:t>
      </w:r>
      <w:proofErr w:type="spellEnd"/>
      <w:proofErr w:type="gram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жағдайларда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термобасқару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жүйесі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орбиталық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кезеңмен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байланысты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жұмыс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істейді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Яғни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күнге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қараған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кезде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салқындату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керек</w:t>
      </w:r>
      <w:proofErr w:type="spellEnd"/>
      <w:r w:rsidRPr="00594F1C">
        <w:rPr>
          <w:b w:val="0"/>
          <w:sz w:val="28"/>
          <w:szCs w:val="28"/>
        </w:rPr>
        <w:t xml:space="preserve">, ал </w:t>
      </w:r>
      <w:proofErr w:type="spellStart"/>
      <w:r w:rsidRPr="00594F1C">
        <w:rPr>
          <w:b w:val="0"/>
          <w:sz w:val="28"/>
          <w:szCs w:val="28"/>
        </w:rPr>
        <w:t>көлеңкеде</w:t>
      </w:r>
      <w:proofErr w:type="spellEnd"/>
      <w:r w:rsidRPr="00594F1C">
        <w:rPr>
          <w:b w:val="0"/>
          <w:sz w:val="28"/>
          <w:szCs w:val="28"/>
        </w:rPr>
        <w:t xml:space="preserve"> –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сақтау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керек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Мұндай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режимдерге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бейімделген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басқару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логикасы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аппаратың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программасына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енгізіледі</w:t>
      </w:r>
      <w:proofErr w:type="spellEnd"/>
      <w:r w:rsidRPr="00594F1C">
        <w:rPr>
          <w:b w:val="0"/>
          <w:sz w:val="28"/>
          <w:szCs w:val="28"/>
        </w:rPr>
        <w:t>.</w:t>
      </w:r>
    </w:p>
    <w:p w:rsidR="00594F1C" w:rsidRDefault="00594F1C" w:rsidP="00594F1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4F1C">
        <w:rPr>
          <w:b w:val="0"/>
          <w:sz w:val="28"/>
          <w:szCs w:val="28"/>
        </w:rPr>
        <w:t>CubeSat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тәрізді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шағын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аппараттарда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салмақ</w:t>
      </w:r>
      <w:proofErr w:type="spellEnd"/>
      <w:r w:rsidRPr="00594F1C">
        <w:rPr>
          <w:b w:val="0"/>
          <w:sz w:val="28"/>
          <w:szCs w:val="28"/>
        </w:rPr>
        <w:t xml:space="preserve"> пен </w:t>
      </w:r>
      <w:proofErr w:type="spellStart"/>
      <w:r w:rsidRPr="00594F1C">
        <w:rPr>
          <w:b w:val="0"/>
          <w:sz w:val="28"/>
          <w:szCs w:val="28"/>
        </w:rPr>
        <w:t>көлем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шектеулі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болғандықтан</w:t>
      </w:r>
      <w:proofErr w:type="spellEnd"/>
      <w:r w:rsidRPr="00594F1C">
        <w:rPr>
          <w:b w:val="0"/>
          <w:sz w:val="28"/>
          <w:szCs w:val="28"/>
        </w:rPr>
        <w:t xml:space="preserve">, тек </w:t>
      </w:r>
      <w:proofErr w:type="spellStart"/>
      <w:r w:rsidRPr="00594F1C">
        <w:rPr>
          <w:b w:val="0"/>
          <w:sz w:val="28"/>
          <w:szCs w:val="28"/>
        </w:rPr>
        <w:t>пассивті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термобасқару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әдістері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қолданылады</w:t>
      </w:r>
      <w:proofErr w:type="spellEnd"/>
      <w:r w:rsidRPr="00594F1C">
        <w:rPr>
          <w:b w:val="0"/>
          <w:sz w:val="28"/>
          <w:szCs w:val="28"/>
        </w:rPr>
        <w:t xml:space="preserve">. Ал </w:t>
      </w:r>
      <w:proofErr w:type="spellStart"/>
      <w:r w:rsidRPr="00594F1C">
        <w:rPr>
          <w:b w:val="0"/>
          <w:sz w:val="28"/>
          <w:szCs w:val="28"/>
        </w:rPr>
        <w:t>үлкен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спутниктер</w:t>
      </w:r>
      <w:proofErr w:type="spellEnd"/>
      <w:r w:rsidRPr="00594F1C">
        <w:rPr>
          <w:b w:val="0"/>
          <w:sz w:val="28"/>
          <w:szCs w:val="28"/>
        </w:rPr>
        <w:t xml:space="preserve"> мен </w:t>
      </w:r>
      <w:proofErr w:type="spellStart"/>
      <w:r w:rsidRPr="00594F1C">
        <w:rPr>
          <w:b w:val="0"/>
          <w:sz w:val="28"/>
          <w:szCs w:val="28"/>
        </w:rPr>
        <w:t>ғарыш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станцияларында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күрделі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белсенді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термореттеу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жүйелері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іске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қосылады</w:t>
      </w:r>
      <w:proofErr w:type="spellEnd"/>
      <w:r w:rsidRPr="00594F1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594F1C">
        <w:rPr>
          <w:b w:val="0"/>
          <w:sz w:val="28"/>
          <w:szCs w:val="28"/>
        </w:rPr>
        <w:t>Температураны</w:t>
      </w:r>
      <w:proofErr w:type="spellEnd"/>
      <w:proofErr w:type="gram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бақылау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үшін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ғарыш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аппаратында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бірнеше</w:t>
      </w:r>
      <w:proofErr w:type="spellEnd"/>
      <w:r w:rsidRPr="00594F1C">
        <w:rPr>
          <w:b w:val="0"/>
          <w:sz w:val="28"/>
          <w:szCs w:val="28"/>
        </w:rPr>
        <w:t xml:space="preserve"> температура </w:t>
      </w:r>
      <w:proofErr w:type="spellStart"/>
      <w:r w:rsidRPr="00594F1C">
        <w:rPr>
          <w:b w:val="0"/>
          <w:sz w:val="28"/>
          <w:szCs w:val="28"/>
        </w:rPr>
        <w:t>сенсорлары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орнатылады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Олар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аккумуляторда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борттық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компьютерде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күн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батареясында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және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қуат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тізбектерінде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орналасады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Бұл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сенсорлардан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алынған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деректер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бойынша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термобасқару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жүйесі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шешім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қабылд</w:t>
      </w:r>
      <w:r>
        <w:rPr>
          <w:b w:val="0"/>
          <w:sz w:val="28"/>
          <w:szCs w:val="28"/>
        </w:rPr>
        <w:t>айды</w:t>
      </w:r>
      <w:proofErr w:type="spellEnd"/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594F1C">
        <w:rPr>
          <w:b w:val="0"/>
          <w:sz w:val="28"/>
          <w:szCs w:val="28"/>
        </w:rPr>
        <w:t>Термобасқару</w:t>
      </w:r>
      <w:proofErr w:type="spellEnd"/>
      <w:proofErr w:type="gram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жүйесі</w:t>
      </w:r>
      <w:proofErr w:type="spellEnd"/>
      <w:r w:rsidRPr="00594F1C">
        <w:rPr>
          <w:b w:val="0"/>
          <w:sz w:val="28"/>
          <w:szCs w:val="28"/>
        </w:rPr>
        <w:t xml:space="preserve"> тек </w:t>
      </w:r>
      <w:proofErr w:type="spellStart"/>
      <w:r w:rsidRPr="00594F1C">
        <w:rPr>
          <w:b w:val="0"/>
          <w:sz w:val="28"/>
          <w:szCs w:val="28"/>
        </w:rPr>
        <w:t>аппараттың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жұмыс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істеу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қабілетін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ғана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емес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сондай-ақ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миссияның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ұзақтығын</w:t>
      </w:r>
      <w:proofErr w:type="spellEnd"/>
      <w:r w:rsidRPr="00594F1C">
        <w:rPr>
          <w:b w:val="0"/>
          <w:sz w:val="28"/>
          <w:szCs w:val="28"/>
        </w:rPr>
        <w:t xml:space="preserve"> да </w:t>
      </w:r>
      <w:proofErr w:type="spellStart"/>
      <w:r w:rsidRPr="00594F1C">
        <w:rPr>
          <w:b w:val="0"/>
          <w:sz w:val="28"/>
          <w:szCs w:val="28"/>
        </w:rPr>
        <w:t>анықтайды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Жоғары</w:t>
      </w:r>
      <w:proofErr w:type="spellEnd"/>
      <w:r w:rsidRPr="00594F1C">
        <w:rPr>
          <w:b w:val="0"/>
          <w:sz w:val="28"/>
          <w:szCs w:val="28"/>
        </w:rPr>
        <w:t xml:space="preserve"> температура – </w:t>
      </w:r>
      <w:proofErr w:type="spellStart"/>
      <w:r w:rsidRPr="00594F1C">
        <w:rPr>
          <w:b w:val="0"/>
          <w:sz w:val="28"/>
          <w:szCs w:val="28"/>
        </w:rPr>
        <w:t>компоненттердің</w:t>
      </w:r>
      <w:proofErr w:type="spellEnd"/>
      <w:r w:rsidRPr="00594F1C">
        <w:rPr>
          <w:b w:val="0"/>
          <w:sz w:val="28"/>
          <w:szCs w:val="28"/>
        </w:rPr>
        <w:t xml:space="preserve"> тез </w:t>
      </w:r>
      <w:proofErr w:type="spellStart"/>
      <w:r w:rsidRPr="00594F1C">
        <w:rPr>
          <w:b w:val="0"/>
          <w:sz w:val="28"/>
          <w:szCs w:val="28"/>
        </w:rPr>
        <w:t>тозуына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төмен</w:t>
      </w:r>
      <w:proofErr w:type="spellEnd"/>
      <w:r w:rsidRPr="00594F1C">
        <w:rPr>
          <w:b w:val="0"/>
          <w:sz w:val="28"/>
          <w:szCs w:val="28"/>
        </w:rPr>
        <w:t xml:space="preserve"> температура – батарея мен </w:t>
      </w:r>
      <w:proofErr w:type="spellStart"/>
      <w:r w:rsidRPr="00594F1C">
        <w:rPr>
          <w:b w:val="0"/>
          <w:sz w:val="28"/>
          <w:szCs w:val="28"/>
        </w:rPr>
        <w:t>датчиктердің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жұмысын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тоқтатуына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алып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келеді</w:t>
      </w:r>
      <w:proofErr w:type="spellEnd"/>
      <w:r w:rsidRPr="00594F1C">
        <w:rPr>
          <w:b w:val="0"/>
          <w:sz w:val="28"/>
          <w:szCs w:val="28"/>
        </w:rPr>
        <w:t>.</w:t>
      </w:r>
    </w:p>
    <w:p w:rsidR="00594F1C" w:rsidRDefault="00594F1C" w:rsidP="00594F1C">
      <w:pPr>
        <w:pStyle w:val="a3"/>
        <w:ind w:firstLine="720"/>
        <w:jc w:val="both"/>
        <w:rPr>
          <w:b w:val="0"/>
          <w:sz w:val="28"/>
          <w:szCs w:val="28"/>
        </w:rPr>
      </w:pPr>
    </w:p>
    <w:p w:rsidR="00594F1C" w:rsidRDefault="00594F1C" w:rsidP="00594F1C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039452D0" wp14:editId="2B83BE70">
            <wp:extent cx="4815582" cy="23329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5373" cy="233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F1C" w:rsidRDefault="00594F1C" w:rsidP="00594F1C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Сурет 1. Компьютерлік бағдарламада Жердің радиациялық белдеулері моделі</w:t>
      </w:r>
      <w:bookmarkStart w:id="0" w:name="_GoBack"/>
      <w:bookmarkEnd w:id="0"/>
    </w:p>
    <w:p w:rsidR="00594F1C" w:rsidRPr="00594F1C" w:rsidRDefault="00594F1C" w:rsidP="00594F1C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594F1C" w:rsidRPr="00594F1C" w:rsidRDefault="00594F1C" w:rsidP="00594F1C">
      <w:pPr>
        <w:pStyle w:val="a3"/>
        <w:ind w:firstLine="720"/>
        <w:jc w:val="both"/>
        <w:rPr>
          <w:b w:val="0"/>
          <w:sz w:val="28"/>
          <w:szCs w:val="28"/>
        </w:rPr>
      </w:pPr>
      <w:r w:rsidRPr="00594F1C">
        <w:rPr>
          <w:b w:val="0"/>
          <w:sz w:val="28"/>
          <w:szCs w:val="28"/>
          <w:lang w:val="kk-KZ"/>
        </w:rPr>
        <w:t xml:space="preserve">Кейбір күрделі миссияларда термобасқару жүйесі жердегі оператормен байланысып, нақты уақытта бапталады. </w:t>
      </w:r>
      <w:proofErr w:type="spellStart"/>
      <w:r w:rsidRPr="00594F1C">
        <w:rPr>
          <w:b w:val="0"/>
          <w:sz w:val="28"/>
          <w:szCs w:val="28"/>
        </w:rPr>
        <w:t>Бірақ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көп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жағдайда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ол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автономды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түрде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жұмыс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істейді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себебі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Жермен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байланыс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әрдайым</w:t>
      </w:r>
      <w:proofErr w:type="spellEnd"/>
      <w:r w:rsidRPr="00594F1C">
        <w:rPr>
          <w:b w:val="0"/>
          <w:sz w:val="28"/>
          <w:szCs w:val="28"/>
        </w:rPr>
        <w:t xml:space="preserve"> бола </w:t>
      </w:r>
      <w:proofErr w:type="spellStart"/>
      <w:r w:rsidRPr="00594F1C">
        <w:rPr>
          <w:b w:val="0"/>
          <w:sz w:val="28"/>
          <w:szCs w:val="28"/>
        </w:rPr>
        <w:t>бермейді</w:t>
      </w:r>
      <w:proofErr w:type="spellEnd"/>
      <w:r w:rsidRPr="00594F1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594F1C">
        <w:rPr>
          <w:b w:val="0"/>
          <w:sz w:val="28"/>
          <w:szCs w:val="28"/>
          <w:lang w:val="kk-KZ"/>
        </w:rPr>
        <w:t xml:space="preserve">Термобасқару жүйесі энергиямен жабдықтау жүйесіне тікелей әсер етеді: егер температура шектен тыс жоғары немесе төмен болса, батарея заряды бұзылады, күн </w:t>
      </w:r>
      <w:r w:rsidRPr="00594F1C">
        <w:rPr>
          <w:b w:val="0"/>
          <w:sz w:val="28"/>
          <w:szCs w:val="28"/>
          <w:lang w:val="kk-KZ"/>
        </w:rPr>
        <w:lastRenderedPageBreak/>
        <w:t xml:space="preserve">панельдерінің қуаты төмендейді, кернеу тұрақсызданады. </w:t>
      </w:r>
      <w:proofErr w:type="spellStart"/>
      <w:r w:rsidRPr="00594F1C">
        <w:rPr>
          <w:b w:val="0"/>
          <w:sz w:val="28"/>
          <w:szCs w:val="28"/>
        </w:rPr>
        <w:t>Сондықтан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термобасқару</w:t>
      </w:r>
      <w:proofErr w:type="spellEnd"/>
      <w:r w:rsidRPr="00594F1C">
        <w:rPr>
          <w:b w:val="0"/>
          <w:sz w:val="28"/>
          <w:szCs w:val="28"/>
        </w:rPr>
        <w:t xml:space="preserve"> — </w:t>
      </w:r>
      <w:proofErr w:type="spellStart"/>
      <w:r w:rsidRPr="00594F1C">
        <w:rPr>
          <w:b w:val="0"/>
          <w:sz w:val="28"/>
          <w:szCs w:val="28"/>
        </w:rPr>
        <w:t>энергетикалық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тұрақтылықтың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маңызды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компоненті</w:t>
      </w:r>
      <w:proofErr w:type="spellEnd"/>
      <w:r w:rsidRPr="00594F1C">
        <w:rPr>
          <w:b w:val="0"/>
          <w:sz w:val="28"/>
          <w:szCs w:val="28"/>
        </w:rPr>
        <w:t>.</w:t>
      </w:r>
    </w:p>
    <w:p w:rsidR="00594F1C" w:rsidRPr="00594F1C" w:rsidRDefault="00594F1C" w:rsidP="00594F1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бөлінуді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басқару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әсіресе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ғарыш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аппараттарының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ішкі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құрылымында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орналасқан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қуатты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компьютерлер</w:t>
      </w:r>
      <w:proofErr w:type="spellEnd"/>
      <w:r w:rsidRPr="00594F1C">
        <w:rPr>
          <w:b w:val="0"/>
          <w:sz w:val="28"/>
          <w:szCs w:val="28"/>
        </w:rPr>
        <w:t xml:space="preserve"> мен </w:t>
      </w:r>
      <w:proofErr w:type="spellStart"/>
      <w:r w:rsidRPr="00594F1C">
        <w:rPr>
          <w:b w:val="0"/>
          <w:sz w:val="28"/>
          <w:szCs w:val="28"/>
        </w:rPr>
        <w:t>радиомодульдер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үшін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өзекті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Бұл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құрылғылар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жоғары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жиілікте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жұмыс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істегендіктен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көп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бөледі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Сондықтан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олардың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маңында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тарату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конструкциясы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қолданылады</w:t>
      </w:r>
      <w:proofErr w:type="spellEnd"/>
      <w:r w:rsidRPr="00594F1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594F1C">
        <w:rPr>
          <w:b w:val="0"/>
          <w:sz w:val="28"/>
          <w:szCs w:val="28"/>
        </w:rPr>
        <w:t>Жылу</w:t>
      </w:r>
      <w:proofErr w:type="spellEnd"/>
      <w:proofErr w:type="gram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басқару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жүйесінің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сенімділігі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ғарыш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миссиясының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өмірлік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цикліне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әсер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етеді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Егер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дұрыс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жобаланбаса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тіпті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керемет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технологиялармен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жабдықталған</w:t>
      </w:r>
      <w:proofErr w:type="spellEnd"/>
      <w:r w:rsidRPr="00594F1C">
        <w:rPr>
          <w:b w:val="0"/>
          <w:sz w:val="28"/>
          <w:szCs w:val="28"/>
        </w:rPr>
        <w:t xml:space="preserve"> аппарат </w:t>
      </w:r>
      <w:proofErr w:type="spellStart"/>
      <w:r w:rsidRPr="00594F1C">
        <w:rPr>
          <w:b w:val="0"/>
          <w:sz w:val="28"/>
          <w:szCs w:val="28"/>
        </w:rPr>
        <w:t>бір-екі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күнде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істен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шығуы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мүмкін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Бұл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әсіресе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ұзақ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мерзімді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миссияларда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ерекше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маңызды</w:t>
      </w:r>
      <w:proofErr w:type="spellEnd"/>
      <w:r w:rsidRPr="00594F1C">
        <w:rPr>
          <w:b w:val="0"/>
          <w:sz w:val="28"/>
          <w:szCs w:val="28"/>
        </w:rPr>
        <w:t>.</w:t>
      </w:r>
    </w:p>
    <w:p w:rsidR="00594F1C" w:rsidRPr="00594F1C" w:rsidRDefault="00594F1C" w:rsidP="00594F1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4F1C">
        <w:rPr>
          <w:b w:val="0"/>
          <w:sz w:val="28"/>
          <w:szCs w:val="28"/>
        </w:rPr>
        <w:t>Қазіргі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таңда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басқару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бойынша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зерттеулер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жалғасуда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Жаңа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буын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материалдар</w:t>
      </w:r>
      <w:proofErr w:type="spellEnd"/>
      <w:r w:rsidRPr="00594F1C">
        <w:rPr>
          <w:b w:val="0"/>
          <w:sz w:val="28"/>
          <w:szCs w:val="28"/>
        </w:rPr>
        <w:t xml:space="preserve"> (</w:t>
      </w:r>
      <w:proofErr w:type="spellStart"/>
      <w:r w:rsidRPr="00594F1C">
        <w:rPr>
          <w:b w:val="0"/>
          <w:sz w:val="28"/>
          <w:szCs w:val="28"/>
        </w:rPr>
        <w:t>мысалы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фазалық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өзгермелі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материалдар</w:t>
      </w:r>
      <w:proofErr w:type="spellEnd"/>
      <w:r w:rsidRPr="00594F1C">
        <w:rPr>
          <w:b w:val="0"/>
          <w:sz w:val="28"/>
          <w:szCs w:val="28"/>
        </w:rPr>
        <w:t xml:space="preserve">), </w:t>
      </w:r>
      <w:proofErr w:type="spellStart"/>
      <w:r w:rsidRPr="00594F1C">
        <w:rPr>
          <w:b w:val="0"/>
          <w:sz w:val="28"/>
          <w:szCs w:val="28"/>
        </w:rPr>
        <w:t>адаптивті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жүйелер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наноқұрылымды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жабындар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енгізілуде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Бұл</w:t>
      </w:r>
      <w:proofErr w:type="spellEnd"/>
      <w:r w:rsidRPr="00594F1C">
        <w:rPr>
          <w:b w:val="0"/>
          <w:sz w:val="28"/>
          <w:szCs w:val="28"/>
        </w:rPr>
        <w:t xml:space="preserve"> – энергия </w:t>
      </w:r>
      <w:proofErr w:type="spellStart"/>
      <w:r w:rsidRPr="00594F1C">
        <w:rPr>
          <w:b w:val="0"/>
          <w:sz w:val="28"/>
          <w:szCs w:val="28"/>
        </w:rPr>
        <w:t>тиімділігі</w:t>
      </w:r>
      <w:proofErr w:type="spellEnd"/>
      <w:r w:rsidRPr="00594F1C">
        <w:rPr>
          <w:b w:val="0"/>
          <w:sz w:val="28"/>
          <w:szCs w:val="28"/>
        </w:rPr>
        <w:t xml:space="preserve"> мен </w:t>
      </w:r>
      <w:proofErr w:type="spellStart"/>
      <w:r w:rsidRPr="00594F1C">
        <w:rPr>
          <w:b w:val="0"/>
          <w:sz w:val="28"/>
          <w:szCs w:val="28"/>
        </w:rPr>
        <w:t>жүйе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тұрақтылығын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арттырудың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болашағы.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594F1C">
        <w:rPr>
          <w:b w:val="0"/>
          <w:sz w:val="28"/>
          <w:szCs w:val="28"/>
        </w:rPr>
        <w:t>Қорытындылай</w:t>
      </w:r>
      <w:proofErr w:type="spellEnd"/>
      <w:proofErr w:type="gram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келе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энергиямен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жабдықтау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жүйелерін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термиялық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басқару</w:t>
      </w:r>
      <w:proofErr w:type="spellEnd"/>
      <w:r w:rsidRPr="00594F1C">
        <w:rPr>
          <w:b w:val="0"/>
          <w:sz w:val="28"/>
          <w:szCs w:val="28"/>
        </w:rPr>
        <w:t xml:space="preserve"> — </w:t>
      </w:r>
      <w:proofErr w:type="spellStart"/>
      <w:r w:rsidRPr="00594F1C">
        <w:rPr>
          <w:b w:val="0"/>
          <w:sz w:val="28"/>
          <w:szCs w:val="28"/>
        </w:rPr>
        <w:t>ғарыш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аппараттарының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сенімді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жұмысын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қамтамасыз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ететін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көп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факторлы</w:t>
      </w:r>
      <w:proofErr w:type="spellEnd"/>
      <w:r w:rsidRPr="00594F1C">
        <w:rPr>
          <w:b w:val="0"/>
          <w:sz w:val="28"/>
          <w:szCs w:val="28"/>
        </w:rPr>
        <w:t xml:space="preserve">, </w:t>
      </w:r>
      <w:proofErr w:type="spellStart"/>
      <w:r w:rsidRPr="00594F1C">
        <w:rPr>
          <w:b w:val="0"/>
          <w:sz w:val="28"/>
          <w:szCs w:val="28"/>
        </w:rPr>
        <w:t>кешенді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инженерлік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</w:t>
      </w:r>
      <w:proofErr w:type="spellEnd"/>
      <w:r w:rsidRPr="00594F1C">
        <w:rPr>
          <w:b w:val="0"/>
          <w:sz w:val="28"/>
          <w:szCs w:val="28"/>
        </w:rPr>
        <w:t xml:space="preserve">. </w:t>
      </w:r>
      <w:proofErr w:type="spellStart"/>
      <w:r w:rsidRPr="00594F1C">
        <w:rPr>
          <w:b w:val="0"/>
          <w:sz w:val="28"/>
          <w:szCs w:val="28"/>
        </w:rPr>
        <w:t>Ғарыштың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күрделі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термиялық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шарттарына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бейімделу</w:t>
      </w:r>
      <w:proofErr w:type="spellEnd"/>
      <w:r w:rsidRPr="00594F1C">
        <w:rPr>
          <w:b w:val="0"/>
          <w:sz w:val="28"/>
          <w:szCs w:val="28"/>
        </w:rPr>
        <w:t xml:space="preserve"> – </w:t>
      </w:r>
      <w:proofErr w:type="spellStart"/>
      <w:r w:rsidRPr="00594F1C">
        <w:rPr>
          <w:b w:val="0"/>
          <w:sz w:val="28"/>
          <w:szCs w:val="28"/>
        </w:rPr>
        <w:t>кез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келген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миссияның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табысты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болуындағы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маңызды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қадам</w:t>
      </w:r>
      <w:proofErr w:type="spellEnd"/>
      <w:r w:rsidRPr="00594F1C">
        <w:rPr>
          <w:b w:val="0"/>
          <w:sz w:val="28"/>
          <w:szCs w:val="28"/>
        </w:rPr>
        <w:t>.</w:t>
      </w:r>
    </w:p>
    <w:p w:rsidR="00594F1C" w:rsidRPr="00594F1C" w:rsidRDefault="00594F1C" w:rsidP="00594F1C">
      <w:pPr>
        <w:pStyle w:val="a3"/>
        <w:jc w:val="both"/>
        <w:rPr>
          <w:b w:val="0"/>
          <w:sz w:val="28"/>
          <w:szCs w:val="28"/>
        </w:rPr>
      </w:pPr>
    </w:p>
    <w:p w:rsidR="00594F1C" w:rsidRPr="00594F1C" w:rsidRDefault="00594F1C" w:rsidP="00594F1C">
      <w:pPr>
        <w:pStyle w:val="a3"/>
        <w:ind w:firstLine="720"/>
        <w:jc w:val="both"/>
        <w:rPr>
          <w:b w:val="0"/>
          <w:i/>
          <w:sz w:val="28"/>
          <w:szCs w:val="28"/>
        </w:rPr>
      </w:pPr>
      <w:proofErr w:type="spellStart"/>
      <w:r w:rsidRPr="00594F1C">
        <w:rPr>
          <w:b w:val="0"/>
          <w:i/>
          <w:sz w:val="28"/>
          <w:szCs w:val="28"/>
        </w:rPr>
        <w:t>Өзін-өзі</w:t>
      </w:r>
      <w:proofErr w:type="spellEnd"/>
      <w:r w:rsidRPr="00594F1C">
        <w:rPr>
          <w:b w:val="0"/>
          <w:i/>
          <w:sz w:val="28"/>
          <w:szCs w:val="28"/>
        </w:rPr>
        <w:t xml:space="preserve"> </w:t>
      </w:r>
      <w:proofErr w:type="spellStart"/>
      <w:r w:rsidRPr="00594F1C">
        <w:rPr>
          <w:b w:val="0"/>
          <w:i/>
          <w:sz w:val="28"/>
          <w:szCs w:val="28"/>
        </w:rPr>
        <w:t>тексеруге</w:t>
      </w:r>
      <w:proofErr w:type="spellEnd"/>
      <w:r w:rsidRPr="00594F1C">
        <w:rPr>
          <w:b w:val="0"/>
          <w:i/>
          <w:sz w:val="28"/>
          <w:szCs w:val="28"/>
        </w:rPr>
        <w:t xml:space="preserve"> </w:t>
      </w:r>
      <w:proofErr w:type="spellStart"/>
      <w:r w:rsidRPr="00594F1C">
        <w:rPr>
          <w:b w:val="0"/>
          <w:i/>
          <w:sz w:val="28"/>
          <w:szCs w:val="28"/>
        </w:rPr>
        <w:t>арналған</w:t>
      </w:r>
      <w:proofErr w:type="spellEnd"/>
      <w:r w:rsidRPr="00594F1C">
        <w:rPr>
          <w:b w:val="0"/>
          <w:i/>
          <w:sz w:val="28"/>
          <w:szCs w:val="28"/>
        </w:rPr>
        <w:t xml:space="preserve"> 5 </w:t>
      </w:r>
      <w:proofErr w:type="spellStart"/>
      <w:r w:rsidRPr="00594F1C">
        <w:rPr>
          <w:b w:val="0"/>
          <w:i/>
          <w:sz w:val="28"/>
          <w:szCs w:val="28"/>
        </w:rPr>
        <w:t>сұрақ</w:t>
      </w:r>
      <w:proofErr w:type="spellEnd"/>
    </w:p>
    <w:p w:rsidR="00594F1C" w:rsidRPr="00594F1C" w:rsidRDefault="00594F1C" w:rsidP="00594F1C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1. </w:t>
      </w:r>
      <w:proofErr w:type="spellStart"/>
      <w:r w:rsidRPr="00594F1C">
        <w:rPr>
          <w:b w:val="0"/>
          <w:sz w:val="28"/>
          <w:szCs w:val="28"/>
        </w:rPr>
        <w:t>Ғарыш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жағдайларында</w:t>
      </w:r>
      <w:proofErr w:type="spellEnd"/>
      <w:r w:rsidRPr="00594F1C">
        <w:rPr>
          <w:b w:val="0"/>
          <w:sz w:val="28"/>
          <w:szCs w:val="28"/>
        </w:rPr>
        <w:t xml:space="preserve"> температура </w:t>
      </w:r>
      <w:proofErr w:type="spellStart"/>
      <w:r w:rsidRPr="00594F1C">
        <w:rPr>
          <w:b w:val="0"/>
          <w:sz w:val="28"/>
          <w:szCs w:val="28"/>
        </w:rPr>
        <w:t>қандай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шектерде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өзгереді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және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ол</w:t>
      </w:r>
      <w:proofErr w:type="spellEnd"/>
      <w:r w:rsidRPr="00594F1C">
        <w:rPr>
          <w:b w:val="0"/>
          <w:sz w:val="28"/>
          <w:szCs w:val="28"/>
        </w:rPr>
        <w:t xml:space="preserve"> энергия </w:t>
      </w:r>
      <w:proofErr w:type="spellStart"/>
      <w:r w:rsidRPr="00594F1C">
        <w:rPr>
          <w:b w:val="0"/>
          <w:sz w:val="28"/>
          <w:szCs w:val="28"/>
        </w:rPr>
        <w:t>жүйелеріне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қалай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әсер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етеді</w:t>
      </w:r>
      <w:proofErr w:type="spellEnd"/>
      <w:r w:rsidRPr="00594F1C">
        <w:rPr>
          <w:b w:val="0"/>
          <w:sz w:val="28"/>
          <w:szCs w:val="28"/>
        </w:rPr>
        <w:t>?</w:t>
      </w:r>
    </w:p>
    <w:p w:rsidR="00594F1C" w:rsidRPr="00594F1C" w:rsidRDefault="00594F1C" w:rsidP="00594F1C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2. </w:t>
      </w:r>
      <w:proofErr w:type="spellStart"/>
      <w:r w:rsidRPr="00594F1C">
        <w:rPr>
          <w:b w:val="0"/>
          <w:sz w:val="28"/>
          <w:szCs w:val="28"/>
        </w:rPr>
        <w:t>Пассивті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және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активті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термобасқару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жүйелерінің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айырмашылығы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неде</w:t>
      </w:r>
      <w:proofErr w:type="spellEnd"/>
      <w:r w:rsidRPr="00594F1C">
        <w:rPr>
          <w:b w:val="0"/>
          <w:sz w:val="28"/>
          <w:szCs w:val="28"/>
        </w:rPr>
        <w:t>?</w:t>
      </w:r>
    </w:p>
    <w:p w:rsidR="00594F1C" w:rsidRPr="00594F1C" w:rsidRDefault="00594F1C" w:rsidP="00594F1C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3. </w:t>
      </w:r>
      <w:proofErr w:type="spellStart"/>
      <w:r w:rsidRPr="00594F1C">
        <w:rPr>
          <w:b w:val="0"/>
          <w:sz w:val="28"/>
          <w:szCs w:val="28"/>
        </w:rPr>
        <w:t>Аккумуляторлар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үшін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температураны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бақылау</w:t>
      </w:r>
      <w:proofErr w:type="spellEnd"/>
      <w:r w:rsidRPr="00594F1C">
        <w:rPr>
          <w:b w:val="0"/>
          <w:sz w:val="28"/>
          <w:szCs w:val="28"/>
        </w:rPr>
        <w:t xml:space="preserve"> неге </w:t>
      </w:r>
      <w:proofErr w:type="spellStart"/>
      <w:r w:rsidRPr="00594F1C">
        <w:rPr>
          <w:b w:val="0"/>
          <w:sz w:val="28"/>
          <w:szCs w:val="28"/>
        </w:rPr>
        <w:t>маңызды</w:t>
      </w:r>
      <w:proofErr w:type="spellEnd"/>
      <w:r w:rsidRPr="00594F1C">
        <w:rPr>
          <w:b w:val="0"/>
          <w:sz w:val="28"/>
          <w:szCs w:val="28"/>
        </w:rPr>
        <w:t>?</w:t>
      </w:r>
    </w:p>
    <w:p w:rsidR="00594F1C" w:rsidRPr="00594F1C" w:rsidRDefault="00594F1C" w:rsidP="00594F1C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  <w:lang w:val="kk-KZ"/>
        </w:rPr>
        <w:t xml:space="preserve">4. </w:t>
      </w:r>
      <w:r w:rsidRPr="00594F1C">
        <w:rPr>
          <w:b w:val="0"/>
          <w:sz w:val="28"/>
          <w:szCs w:val="28"/>
        </w:rPr>
        <w:t xml:space="preserve">MLI </w:t>
      </w:r>
      <w:proofErr w:type="spellStart"/>
      <w:r w:rsidRPr="00594F1C">
        <w:rPr>
          <w:b w:val="0"/>
          <w:sz w:val="28"/>
          <w:szCs w:val="28"/>
        </w:rPr>
        <w:t>және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жылу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құбырлары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қандай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функцияларды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орындайды</w:t>
      </w:r>
      <w:proofErr w:type="spellEnd"/>
      <w:r w:rsidRPr="00594F1C">
        <w:rPr>
          <w:b w:val="0"/>
          <w:sz w:val="28"/>
          <w:szCs w:val="28"/>
        </w:rPr>
        <w:t>?</w:t>
      </w:r>
    </w:p>
    <w:p w:rsidR="00594F1C" w:rsidRPr="00594F1C" w:rsidRDefault="00594F1C" w:rsidP="00594F1C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5. </w:t>
      </w:r>
      <w:proofErr w:type="spellStart"/>
      <w:r w:rsidRPr="00594F1C">
        <w:rPr>
          <w:b w:val="0"/>
          <w:sz w:val="28"/>
          <w:szCs w:val="28"/>
        </w:rPr>
        <w:t>Термобасқару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жүйесі</w:t>
      </w:r>
      <w:proofErr w:type="spellEnd"/>
      <w:r w:rsidRPr="00594F1C">
        <w:rPr>
          <w:b w:val="0"/>
          <w:sz w:val="28"/>
          <w:szCs w:val="28"/>
        </w:rPr>
        <w:t xml:space="preserve"> мен энергия </w:t>
      </w:r>
      <w:proofErr w:type="spellStart"/>
      <w:r w:rsidRPr="00594F1C">
        <w:rPr>
          <w:b w:val="0"/>
          <w:sz w:val="28"/>
          <w:szCs w:val="28"/>
        </w:rPr>
        <w:t>тұрақтылығы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арасындағы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байланыс</w:t>
      </w:r>
      <w:proofErr w:type="spellEnd"/>
      <w:r w:rsidRPr="00594F1C">
        <w:rPr>
          <w:b w:val="0"/>
          <w:sz w:val="28"/>
          <w:szCs w:val="28"/>
        </w:rPr>
        <w:t xml:space="preserve"> </w:t>
      </w:r>
      <w:proofErr w:type="spellStart"/>
      <w:r w:rsidRPr="00594F1C">
        <w:rPr>
          <w:b w:val="0"/>
          <w:sz w:val="28"/>
          <w:szCs w:val="28"/>
        </w:rPr>
        <w:t>қандай</w:t>
      </w:r>
      <w:proofErr w:type="spellEnd"/>
      <w:r w:rsidRPr="00594F1C">
        <w:rPr>
          <w:b w:val="0"/>
          <w:sz w:val="28"/>
          <w:szCs w:val="28"/>
        </w:rPr>
        <w:t>?</w:t>
      </w:r>
    </w:p>
    <w:sectPr w:rsidR="00594F1C" w:rsidRPr="00594F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2389D"/>
    <w:rsid w:val="004C782C"/>
    <w:rsid w:val="005251A5"/>
    <w:rsid w:val="00594F1C"/>
    <w:rsid w:val="00635EBC"/>
    <w:rsid w:val="006528E0"/>
    <w:rsid w:val="007F6C79"/>
    <w:rsid w:val="00855E90"/>
    <w:rsid w:val="009F6183"/>
    <w:rsid w:val="00C5026B"/>
    <w:rsid w:val="00C76BF2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0C48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2024-10-24T13:38:00Z</dcterms:created>
  <dcterms:modified xsi:type="dcterms:W3CDTF">2025-07-27T04:59:00Z</dcterms:modified>
</cp:coreProperties>
</file>